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F2" w:rsidRDefault="007F52F2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bookmarkStart w:id="0" w:name="_GoBack"/>
      <w:bookmarkEnd w:id="0"/>
    </w:p>
    <w:p w:rsidR="007142CF" w:rsidRDefault="009B40D7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r>
        <w:rPr>
          <w:b/>
          <w:color w:val="000000"/>
          <w:sz w:val="20"/>
          <w:szCs w:val="20"/>
          <w:lang w:val="de-DE"/>
        </w:rPr>
        <w:t xml:space="preserve">                                                    </w:t>
      </w:r>
    </w:p>
    <w:p w:rsidR="007142CF" w:rsidRDefault="007142CF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</w:p>
    <w:p w:rsidR="007142CF" w:rsidRDefault="007142CF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</w:p>
    <w:p w:rsidR="009B40D7" w:rsidRPr="009B40D7" w:rsidRDefault="007142CF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4"/>
          <w:szCs w:val="24"/>
          <w:lang w:val="de-DE"/>
        </w:rPr>
      </w:pPr>
      <w:r>
        <w:rPr>
          <w:b/>
          <w:color w:val="000000"/>
          <w:sz w:val="20"/>
          <w:szCs w:val="20"/>
          <w:lang w:val="de-DE"/>
        </w:rPr>
        <w:t xml:space="preserve">                                                </w:t>
      </w:r>
      <w:r w:rsidR="009B40D7">
        <w:rPr>
          <w:b/>
          <w:color w:val="000000"/>
          <w:sz w:val="20"/>
          <w:szCs w:val="20"/>
          <w:lang w:val="de-DE"/>
        </w:rPr>
        <w:t xml:space="preserve">     </w:t>
      </w:r>
      <w:r w:rsidR="009B40D7" w:rsidRPr="009B40D7">
        <w:rPr>
          <w:b/>
          <w:color w:val="000000"/>
          <w:sz w:val="24"/>
          <w:szCs w:val="24"/>
          <w:lang w:val="de-DE"/>
        </w:rPr>
        <w:t>P Ř I H L Á Š K A</w:t>
      </w:r>
    </w:p>
    <w:p w:rsidR="009B40D7" w:rsidRDefault="009B40D7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</w:p>
    <w:p w:rsidR="009B40D7" w:rsidRDefault="009B40D7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</w:p>
    <w:p w:rsidR="004E12AB" w:rsidRDefault="007F52F2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proofErr w:type="spellStart"/>
      <w:r>
        <w:rPr>
          <w:b/>
          <w:color w:val="000000"/>
          <w:sz w:val="20"/>
          <w:szCs w:val="20"/>
          <w:lang w:val="de-DE"/>
        </w:rPr>
        <w:t>Přihlašujeme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de-DE"/>
        </w:rPr>
        <w:t>družstvo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 xml:space="preserve">     </w:t>
      </w:r>
      <w:r>
        <w:rPr>
          <w:b/>
          <w:color w:val="000000"/>
          <w:sz w:val="20"/>
          <w:szCs w:val="20"/>
          <w:lang w:val="de-DE"/>
        </w:rPr>
        <w:t xml:space="preserve"> …………………………</w:t>
      </w:r>
      <w:r w:rsidR="004E12AB">
        <w:rPr>
          <w:b/>
          <w:color w:val="000000"/>
          <w:sz w:val="20"/>
          <w:szCs w:val="20"/>
          <w:lang w:val="de-DE"/>
        </w:rPr>
        <w:t>…………………..</w:t>
      </w:r>
      <w:r>
        <w:rPr>
          <w:b/>
          <w:color w:val="000000"/>
          <w:sz w:val="20"/>
          <w:szCs w:val="20"/>
          <w:lang w:val="de-DE"/>
        </w:rPr>
        <w:t xml:space="preserve"> </w:t>
      </w:r>
      <w:r w:rsidR="004E12AB">
        <w:rPr>
          <w:b/>
          <w:color w:val="000000"/>
          <w:sz w:val="20"/>
          <w:szCs w:val="20"/>
          <w:lang w:val="de-DE"/>
        </w:rPr>
        <w:t xml:space="preserve"> </w:t>
      </w:r>
      <w:r w:rsidR="007142CF">
        <w:rPr>
          <w:b/>
          <w:color w:val="000000"/>
          <w:sz w:val="20"/>
          <w:szCs w:val="20"/>
          <w:lang w:val="de-DE"/>
        </w:rPr>
        <w:t xml:space="preserve">– </w:t>
      </w:r>
      <w:proofErr w:type="spellStart"/>
      <w:r w:rsidR="007142CF">
        <w:rPr>
          <w:b/>
          <w:color w:val="000000"/>
          <w:sz w:val="20"/>
          <w:szCs w:val="20"/>
          <w:lang w:val="de-DE"/>
        </w:rPr>
        <w:t>kategoriie</w:t>
      </w:r>
      <w:proofErr w:type="spellEnd"/>
      <w:r w:rsidR="007142CF">
        <w:rPr>
          <w:b/>
          <w:color w:val="000000"/>
          <w:sz w:val="20"/>
          <w:szCs w:val="20"/>
          <w:lang w:val="de-DE"/>
        </w:rPr>
        <w:t xml:space="preserve">  JKY   x   KKY</w:t>
      </w:r>
      <w:r w:rsidR="004E12AB">
        <w:rPr>
          <w:b/>
          <w:color w:val="000000"/>
          <w:sz w:val="20"/>
          <w:szCs w:val="20"/>
          <w:lang w:val="de-DE"/>
        </w:rPr>
        <w:t xml:space="preserve">                 </w:t>
      </w:r>
    </w:p>
    <w:p w:rsidR="004E12AB" w:rsidRDefault="007F52F2" w:rsidP="004E12AB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r>
        <w:rPr>
          <w:b/>
          <w:color w:val="000000"/>
          <w:sz w:val="20"/>
          <w:szCs w:val="20"/>
          <w:lang w:val="de-DE"/>
        </w:rPr>
        <w:t xml:space="preserve">do </w:t>
      </w:r>
      <w:proofErr w:type="spellStart"/>
      <w:r>
        <w:rPr>
          <w:b/>
          <w:color w:val="000000"/>
          <w:sz w:val="20"/>
          <w:szCs w:val="20"/>
          <w:lang w:val="de-DE"/>
        </w:rPr>
        <w:t>testovacího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de-DE"/>
        </w:rPr>
        <w:t>turnaje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SCM ČVS a </w:t>
      </w:r>
      <w:proofErr w:type="spellStart"/>
      <w:r>
        <w:rPr>
          <w:b/>
          <w:color w:val="000000"/>
          <w:sz w:val="20"/>
          <w:szCs w:val="20"/>
          <w:lang w:val="de-DE"/>
        </w:rPr>
        <w:t>testování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</w:t>
      </w:r>
      <w:r w:rsidR="004E12AB">
        <w:rPr>
          <w:b/>
          <w:color w:val="000000"/>
          <w:sz w:val="20"/>
          <w:szCs w:val="20"/>
          <w:lang w:val="de-DE"/>
        </w:rPr>
        <w:t>(</w:t>
      </w:r>
      <w:proofErr w:type="spellStart"/>
      <w:r w:rsidR="004E12AB">
        <w:rPr>
          <w:b/>
          <w:color w:val="000000"/>
          <w:sz w:val="20"/>
          <w:szCs w:val="20"/>
          <w:lang w:val="de-DE"/>
        </w:rPr>
        <w:t>čas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="004E12AB">
        <w:rPr>
          <w:b/>
          <w:color w:val="000000"/>
          <w:sz w:val="20"/>
          <w:szCs w:val="20"/>
          <w:lang w:val="de-DE"/>
        </w:rPr>
        <w:t>jednotlivých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="004E12AB">
        <w:rPr>
          <w:b/>
          <w:color w:val="000000"/>
          <w:sz w:val="20"/>
          <w:szCs w:val="20"/>
          <w:lang w:val="de-DE"/>
        </w:rPr>
        <w:t>klubů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="004E12AB">
        <w:rPr>
          <w:b/>
          <w:color w:val="000000"/>
          <w:sz w:val="20"/>
          <w:szCs w:val="20"/>
          <w:lang w:val="de-DE"/>
        </w:rPr>
        <w:t>viz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 xml:space="preserve">. </w:t>
      </w:r>
      <w:proofErr w:type="spellStart"/>
      <w:r w:rsidR="004E12AB">
        <w:rPr>
          <w:b/>
          <w:color w:val="000000"/>
          <w:sz w:val="20"/>
          <w:szCs w:val="20"/>
          <w:lang w:val="de-DE"/>
        </w:rPr>
        <w:t>informace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 xml:space="preserve"> o </w:t>
      </w:r>
      <w:proofErr w:type="spellStart"/>
      <w:r w:rsidR="004E12AB">
        <w:rPr>
          <w:b/>
          <w:color w:val="000000"/>
          <w:sz w:val="20"/>
          <w:szCs w:val="20"/>
          <w:lang w:val="de-DE"/>
        </w:rPr>
        <w:t>testování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 xml:space="preserve">) </w:t>
      </w:r>
      <w:proofErr w:type="spellStart"/>
      <w:r w:rsidR="004E12AB">
        <w:rPr>
          <w:b/>
          <w:color w:val="000000"/>
          <w:sz w:val="20"/>
          <w:szCs w:val="20"/>
          <w:lang w:val="de-DE"/>
        </w:rPr>
        <w:t>ve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 xml:space="preserve"> </w:t>
      </w:r>
    </w:p>
    <w:p w:rsidR="007F52F2" w:rsidRDefault="004E12AB" w:rsidP="004E12AB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proofErr w:type="spellStart"/>
      <w:r>
        <w:rPr>
          <w:b/>
          <w:color w:val="000000"/>
          <w:sz w:val="20"/>
          <w:szCs w:val="20"/>
          <w:lang w:val="de-DE"/>
        </w:rPr>
        <w:t>dnech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11.- 13. 9. 2020 v </w:t>
      </w:r>
      <w:proofErr w:type="spellStart"/>
      <w:r>
        <w:rPr>
          <w:b/>
          <w:color w:val="000000"/>
          <w:sz w:val="20"/>
          <w:szCs w:val="20"/>
          <w:lang w:val="de-DE"/>
        </w:rPr>
        <w:t>Brandýse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de-DE"/>
        </w:rPr>
        <w:t>nad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de-DE"/>
        </w:rPr>
        <w:t>Labem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(Sportcentrum).</w:t>
      </w:r>
    </w:p>
    <w:p w:rsidR="007F52F2" w:rsidRDefault="007F52F2" w:rsidP="009B40D7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r>
        <w:rPr>
          <w:b/>
          <w:color w:val="000000"/>
          <w:sz w:val="20"/>
          <w:szCs w:val="20"/>
          <w:lang w:val="de-DE"/>
        </w:rPr>
        <w:t xml:space="preserve"> </w:t>
      </w:r>
    </w:p>
    <w:p w:rsidR="009B40D7" w:rsidRDefault="009B40D7" w:rsidP="009B40D7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</w:p>
    <w:p w:rsidR="009B40D7" w:rsidRDefault="009B40D7" w:rsidP="006914C5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r>
        <w:rPr>
          <w:b/>
          <w:color w:val="000000"/>
          <w:sz w:val="20"/>
          <w:szCs w:val="20"/>
          <w:lang w:val="de-DE"/>
        </w:rPr>
        <w:t xml:space="preserve"> </w:t>
      </w:r>
    </w:p>
    <w:p w:rsidR="009B40D7" w:rsidRDefault="009B40D7" w:rsidP="009B40D7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r>
        <w:rPr>
          <w:b/>
          <w:color w:val="000000"/>
          <w:sz w:val="20"/>
          <w:szCs w:val="20"/>
          <w:lang w:val="de-DE"/>
        </w:rPr>
        <w:t xml:space="preserve"> L</w:t>
      </w:r>
      <w:r w:rsidR="007142CF">
        <w:rPr>
          <w:b/>
          <w:color w:val="000000"/>
          <w:sz w:val="20"/>
          <w:szCs w:val="20"/>
          <w:lang w:val="de-DE"/>
        </w:rPr>
        <w:t xml:space="preserve">. </w:t>
      </w:r>
      <w:proofErr w:type="spellStart"/>
      <w:r w:rsidR="007142CF">
        <w:rPr>
          <w:b/>
          <w:color w:val="000000"/>
          <w:sz w:val="20"/>
          <w:szCs w:val="20"/>
          <w:lang w:val="de-DE"/>
        </w:rPr>
        <w:t>Bednář</w:t>
      </w:r>
      <w:proofErr w:type="spellEnd"/>
      <w:r w:rsidR="002132EC">
        <w:rPr>
          <w:b/>
          <w:color w:val="000000"/>
          <w:sz w:val="20"/>
          <w:szCs w:val="20"/>
          <w:lang w:val="de-DE"/>
        </w:rPr>
        <w:t xml:space="preserve"> ( </w:t>
      </w:r>
      <w:proofErr w:type="spellStart"/>
      <w:r w:rsidR="002132EC">
        <w:rPr>
          <w:b/>
          <w:color w:val="000000"/>
          <w:sz w:val="20"/>
          <w:szCs w:val="20"/>
          <w:lang w:val="de-DE"/>
        </w:rPr>
        <w:t>t.č</w:t>
      </w:r>
      <w:proofErr w:type="spellEnd"/>
      <w:r w:rsidR="002132EC">
        <w:rPr>
          <w:b/>
          <w:color w:val="000000"/>
          <w:sz w:val="20"/>
          <w:szCs w:val="20"/>
          <w:lang w:val="de-DE"/>
        </w:rPr>
        <w:t>. 732 512 996 )</w:t>
      </w:r>
      <w:r w:rsidR="006914C5">
        <w:rPr>
          <w:b/>
          <w:color w:val="000000"/>
          <w:sz w:val="20"/>
          <w:szCs w:val="20"/>
          <w:lang w:val="de-DE"/>
        </w:rPr>
        <w:t xml:space="preserve"> </w:t>
      </w:r>
      <w:hyperlink r:id="rId8" w:history="1">
        <w:r w:rsidR="006914C5" w:rsidRPr="00405C7B">
          <w:rPr>
            <w:rStyle w:val="Hypertextovodkaz"/>
            <w:b/>
            <w:sz w:val="20"/>
            <w:szCs w:val="20"/>
            <w:lang w:val="de-DE"/>
          </w:rPr>
          <w:t>bednar.lub@tiscali.cz</w:t>
        </w:r>
      </w:hyperlink>
    </w:p>
    <w:p w:rsidR="009B40D7" w:rsidRDefault="006914C5" w:rsidP="009B40D7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r>
        <w:rPr>
          <w:b/>
          <w:color w:val="000000"/>
          <w:sz w:val="20"/>
          <w:szCs w:val="20"/>
          <w:lang w:val="de-DE"/>
        </w:rPr>
        <w:t xml:space="preserve">             </w:t>
      </w:r>
      <w:proofErr w:type="spellStart"/>
      <w:r>
        <w:rPr>
          <w:b/>
          <w:color w:val="000000"/>
          <w:sz w:val="20"/>
          <w:szCs w:val="20"/>
          <w:lang w:val="de-DE"/>
        </w:rPr>
        <w:t>koordinátor</w:t>
      </w:r>
      <w:proofErr w:type="spellEnd"/>
      <w:r>
        <w:rPr>
          <w:b/>
          <w:color w:val="000000"/>
          <w:sz w:val="20"/>
          <w:szCs w:val="20"/>
          <w:lang w:val="de-DE"/>
        </w:rPr>
        <w:t xml:space="preserve"> SCM ČVS</w:t>
      </w:r>
    </w:p>
    <w:p w:rsidR="009B40D7" w:rsidRDefault="009B40D7" w:rsidP="009B40D7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</w:p>
    <w:p w:rsidR="006914C5" w:rsidRDefault="006914C5" w:rsidP="009B40D7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</w:p>
    <w:p w:rsidR="009B40D7" w:rsidRPr="00405C7B" w:rsidRDefault="006914C5" w:rsidP="009B40D7">
      <w:pPr>
        <w:tabs>
          <w:tab w:val="center" w:pos="6946"/>
        </w:tabs>
        <w:spacing w:line="240" w:lineRule="auto"/>
        <w:ind w:left="470" w:hanging="357"/>
        <w:rPr>
          <w:b/>
          <w:color w:val="000000"/>
          <w:sz w:val="20"/>
          <w:szCs w:val="20"/>
          <w:lang w:val="de-DE"/>
        </w:rPr>
      </w:pPr>
      <w:r>
        <w:rPr>
          <w:b/>
          <w:color w:val="000000"/>
          <w:sz w:val="20"/>
          <w:szCs w:val="20"/>
          <w:lang w:val="de-DE"/>
        </w:rPr>
        <w:t xml:space="preserve"> Klub</w:t>
      </w:r>
      <w:r w:rsidR="004E12AB">
        <w:rPr>
          <w:b/>
          <w:color w:val="000000"/>
          <w:sz w:val="20"/>
          <w:szCs w:val="20"/>
          <w:lang w:val="de-DE"/>
        </w:rPr>
        <w:t xml:space="preserve">:        </w:t>
      </w:r>
      <w:r>
        <w:rPr>
          <w:b/>
          <w:color w:val="000000"/>
          <w:sz w:val="20"/>
          <w:szCs w:val="20"/>
          <w:lang w:val="de-DE"/>
        </w:rPr>
        <w:t>…………………………..</w:t>
      </w:r>
      <w:r w:rsidR="004E12AB">
        <w:rPr>
          <w:b/>
          <w:color w:val="000000"/>
          <w:sz w:val="20"/>
          <w:szCs w:val="20"/>
          <w:lang w:val="de-DE"/>
        </w:rPr>
        <w:t xml:space="preserve">                  </w:t>
      </w:r>
      <w:r>
        <w:rPr>
          <w:b/>
          <w:color w:val="000000"/>
          <w:sz w:val="20"/>
          <w:szCs w:val="20"/>
          <w:lang w:val="de-DE"/>
        </w:rPr>
        <w:t xml:space="preserve">               </w:t>
      </w:r>
      <w:r w:rsidR="004E12AB">
        <w:rPr>
          <w:b/>
          <w:color w:val="000000"/>
          <w:sz w:val="20"/>
          <w:szCs w:val="20"/>
          <w:lang w:val="de-DE"/>
        </w:rPr>
        <w:t xml:space="preserve">  </w:t>
      </w:r>
      <w:proofErr w:type="spellStart"/>
      <w:r w:rsidR="009B40D7">
        <w:rPr>
          <w:b/>
          <w:color w:val="000000"/>
          <w:sz w:val="20"/>
          <w:szCs w:val="20"/>
          <w:lang w:val="de-DE"/>
        </w:rPr>
        <w:t>Podpis</w:t>
      </w:r>
      <w:proofErr w:type="spellEnd"/>
      <w:r w:rsidR="004E12AB">
        <w:rPr>
          <w:b/>
          <w:color w:val="000000"/>
          <w:sz w:val="20"/>
          <w:szCs w:val="20"/>
          <w:lang w:val="de-DE"/>
        </w:rPr>
        <w:t>:</w:t>
      </w:r>
      <w:r w:rsidR="009B40D7">
        <w:rPr>
          <w:b/>
          <w:color w:val="000000"/>
          <w:sz w:val="20"/>
          <w:szCs w:val="20"/>
          <w:lang w:val="de-DE"/>
        </w:rPr>
        <w:t xml:space="preserve"> </w:t>
      </w:r>
      <w:r>
        <w:rPr>
          <w:b/>
          <w:color w:val="000000"/>
          <w:sz w:val="20"/>
          <w:szCs w:val="20"/>
          <w:lang w:val="de-DE"/>
        </w:rPr>
        <w:t>……………………………..</w:t>
      </w:r>
    </w:p>
    <w:p w:rsidR="000873B8" w:rsidRDefault="000873B8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lang w:val="de-DE"/>
        </w:rPr>
      </w:pPr>
    </w:p>
    <w:p w:rsidR="000873B8" w:rsidRDefault="000873B8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lang w:val="de-DE"/>
        </w:rPr>
      </w:pPr>
    </w:p>
    <w:p w:rsidR="000873B8" w:rsidRDefault="000873B8" w:rsidP="000873B8">
      <w:pPr>
        <w:tabs>
          <w:tab w:val="center" w:pos="6946"/>
        </w:tabs>
        <w:spacing w:line="240" w:lineRule="auto"/>
        <w:ind w:left="470" w:hanging="357"/>
        <w:rPr>
          <w:b/>
          <w:color w:val="000000"/>
          <w:lang w:val="de-DE"/>
        </w:rPr>
      </w:pPr>
    </w:p>
    <w:p w:rsidR="000873B8" w:rsidRDefault="000873B8" w:rsidP="00AC40E4">
      <w:pPr>
        <w:tabs>
          <w:tab w:val="center" w:pos="6946"/>
        </w:tabs>
        <w:spacing w:line="240" w:lineRule="auto"/>
        <w:ind w:left="6372"/>
        <w:rPr>
          <w:rFonts w:cs="Arial"/>
          <w:b/>
          <w:color w:val="000000"/>
          <w:lang w:val="de-DE"/>
        </w:rPr>
      </w:pPr>
    </w:p>
    <w:p w:rsidR="000873B8" w:rsidRDefault="000873B8" w:rsidP="00AC40E4">
      <w:pPr>
        <w:tabs>
          <w:tab w:val="center" w:pos="6946"/>
        </w:tabs>
        <w:spacing w:line="240" w:lineRule="auto"/>
        <w:ind w:left="6372"/>
        <w:rPr>
          <w:rFonts w:cs="Arial"/>
          <w:b/>
          <w:color w:val="000000"/>
          <w:lang w:val="de-DE"/>
        </w:rPr>
      </w:pPr>
    </w:p>
    <w:p w:rsidR="000873B8" w:rsidRDefault="000873B8" w:rsidP="00AC40E4">
      <w:pPr>
        <w:tabs>
          <w:tab w:val="center" w:pos="6946"/>
        </w:tabs>
        <w:spacing w:line="240" w:lineRule="auto"/>
        <w:ind w:left="6372"/>
        <w:rPr>
          <w:rFonts w:cs="Arial"/>
          <w:b/>
          <w:color w:val="000000"/>
          <w:lang w:val="de-DE"/>
        </w:rPr>
      </w:pPr>
    </w:p>
    <w:p w:rsidR="00AC40E4" w:rsidRDefault="00AC40E4" w:rsidP="000873B8">
      <w:pPr>
        <w:tabs>
          <w:tab w:val="center" w:pos="6946"/>
        </w:tabs>
        <w:spacing w:line="240" w:lineRule="auto"/>
        <w:ind w:left="6372"/>
        <w:jc w:val="both"/>
        <w:rPr>
          <w:rFonts w:cs="Arial"/>
          <w:b/>
          <w:color w:val="000000"/>
          <w:lang w:val="de-DE"/>
        </w:rPr>
      </w:pPr>
    </w:p>
    <w:sectPr w:rsidR="00AC40E4" w:rsidSect="005C13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851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86" w:rsidRDefault="00520B86" w:rsidP="005C13A7">
      <w:pPr>
        <w:spacing w:after="0" w:line="240" w:lineRule="auto"/>
      </w:pPr>
      <w:r>
        <w:separator/>
      </w:r>
    </w:p>
  </w:endnote>
  <w:endnote w:type="continuationSeparator" w:id="0">
    <w:p w:rsidR="00520B86" w:rsidRDefault="00520B86" w:rsidP="005C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86" w:rsidRDefault="00D734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3" w:rsidRDefault="00A97683">
    <w:pPr>
      <w:pStyle w:val="Zpat"/>
    </w:pPr>
    <w:r>
      <w:rPr>
        <w:noProof/>
        <w:lang w:eastAsia="cs-CZ"/>
      </w:rPr>
      <w:drawing>
        <wp:inline distT="0" distB="0" distL="0" distR="0">
          <wp:extent cx="6107146" cy="428625"/>
          <wp:effectExtent l="0" t="0" r="825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7146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86" w:rsidRDefault="00D734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86" w:rsidRDefault="00520B86" w:rsidP="005C13A7">
      <w:pPr>
        <w:spacing w:after="0" w:line="240" w:lineRule="auto"/>
      </w:pPr>
      <w:r>
        <w:separator/>
      </w:r>
    </w:p>
  </w:footnote>
  <w:footnote w:type="continuationSeparator" w:id="0">
    <w:p w:rsidR="00520B86" w:rsidRDefault="00520B86" w:rsidP="005C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86" w:rsidRDefault="00D734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A7" w:rsidRDefault="00A976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-110490</wp:posOffset>
          </wp:positionH>
          <wp:positionV relativeFrom="paragraph">
            <wp:posOffset>149860</wp:posOffset>
          </wp:positionV>
          <wp:extent cx="6610350" cy="55902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55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86" w:rsidRDefault="00D734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6347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604B5A"/>
    <w:multiLevelType w:val="hybridMultilevel"/>
    <w:tmpl w:val="97483E7A"/>
    <w:lvl w:ilvl="0" w:tplc="2E3C390C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9C4"/>
    <w:rsid w:val="0003796D"/>
    <w:rsid w:val="000873B8"/>
    <w:rsid w:val="001269C0"/>
    <w:rsid w:val="00162350"/>
    <w:rsid w:val="002132EC"/>
    <w:rsid w:val="002F39C4"/>
    <w:rsid w:val="003331EA"/>
    <w:rsid w:val="00405C7B"/>
    <w:rsid w:val="00406C70"/>
    <w:rsid w:val="00427B76"/>
    <w:rsid w:val="004465BE"/>
    <w:rsid w:val="004623F6"/>
    <w:rsid w:val="00482AA7"/>
    <w:rsid w:val="004E12AB"/>
    <w:rsid w:val="0050097A"/>
    <w:rsid w:val="00520B86"/>
    <w:rsid w:val="005B6B3B"/>
    <w:rsid w:val="005C13A7"/>
    <w:rsid w:val="005F05B6"/>
    <w:rsid w:val="00607482"/>
    <w:rsid w:val="006914C5"/>
    <w:rsid w:val="006C75CB"/>
    <w:rsid w:val="007142CF"/>
    <w:rsid w:val="00733101"/>
    <w:rsid w:val="00754B87"/>
    <w:rsid w:val="00761F4D"/>
    <w:rsid w:val="00767AE5"/>
    <w:rsid w:val="007E78ED"/>
    <w:rsid w:val="007F52F2"/>
    <w:rsid w:val="00880263"/>
    <w:rsid w:val="008A7F64"/>
    <w:rsid w:val="00922DF5"/>
    <w:rsid w:val="00977CB3"/>
    <w:rsid w:val="009B40D7"/>
    <w:rsid w:val="00A12B85"/>
    <w:rsid w:val="00A31E60"/>
    <w:rsid w:val="00A37576"/>
    <w:rsid w:val="00A7062F"/>
    <w:rsid w:val="00A97683"/>
    <w:rsid w:val="00AC40E4"/>
    <w:rsid w:val="00AF6F1D"/>
    <w:rsid w:val="00B34AEB"/>
    <w:rsid w:val="00B40F86"/>
    <w:rsid w:val="00B567F5"/>
    <w:rsid w:val="00BF0D23"/>
    <w:rsid w:val="00C5399B"/>
    <w:rsid w:val="00D41D9D"/>
    <w:rsid w:val="00D73486"/>
    <w:rsid w:val="00D912F7"/>
    <w:rsid w:val="00E23BE7"/>
    <w:rsid w:val="00E7618E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E6CF60-597B-4A16-BDB8-F4E79158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06C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numPr>
        <w:numId w:val="11"/>
      </w:numPr>
      <w:spacing w:before="20" w:after="120"/>
      <w:ind w:left="470" w:hanging="357"/>
      <w:contextualSpacing/>
    </w:pPr>
  </w:style>
  <w:style w:type="character" w:styleId="Nzevknihy">
    <w:name w:val="Book Title"/>
    <w:aliases w:val="Bold"/>
    <w:basedOn w:val="Zd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unhideWhenUsed/>
    <w:rsid w:val="00B34AEB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4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nar.lub@tiscal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partneri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70A1-A188-4294-B8ED-DA0A2966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cesky_volejbal_hl-papir_partneri_01_sablona</Template>
  <TotalTime>90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Administrator</cp:lastModifiedBy>
  <cp:revision>14</cp:revision>
  <cp:lastPrinted>2020-06-21T04:37:00Z</cp:lastPrinted>
  <dcterms:created xsi:type="dcterms:W3CDTF">2020-06-20T09:19:00Z</dcterms:created>
  <dcterms:modified xsi:type="dcterms:W3CDTF">2020-07-13T09:27:00Z</dcterms:modified>
</cp:coreProperties>
</file>